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ED" w:rsidRDefault="001B2BED" w:rsidP="001B2B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2B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40375"/>
            <wp:effectExtent l="0" t="0" r="3175" b="3175"/>
            <wp:docPr id="1" name="Рисунок 1" descr="C:\Users\ИПО Барсово ФКУ ЦСЮ\Desktop\Новая папка\20230127_095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ПО Барсово ФКУ ЦСЮ\Desktop\Новая папка\20230127_0954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BED" w:rsidRDefault="001B2BED" w:rsidP="001B2B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BED" w:rsidRDefault="001B2BED" w:rsidP="001B2B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BED" w:rsidRDefault="001B2BED" w:rsidP="001B2B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65F2" w:rsidRDefault="000465F2" w:rsidP="000465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городском поселении Барсово 27.01.2023 года были проведены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тактические учения в ОПС СК «Лидер».</w:t>
      </w:r>
    </w:p>
    <w:p w:rsidR="00521031" w:rsidRDefault="00521031" w:rsidP="005210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Пожарные </w:t>
      </w:r>
      <w:r w:rsidR="00F052F8">
        <w:rPr>
          <w:rFonts w:ascii="Times New Roman" w:hAnsi="Times New Roman" w:cs="Times New Roman"/>
          <w:sz w:val="28"/>
          <w:szCs w:val="28"/>
          <w:lang w:eastAsia="ru-RU"/>
        </w:rPr>
        <w:t>учения - это подготовительные мероприятия, связанные с повышением уровня готовности подразделения пожарной охраны, плюс, совершенствование тактических навыков пожарных подразделений, гарнизона, которые используются в процессе тушения пожаров разной сложности.</w:t>
      </w:r>
    </w:p>
    <w:p w:rsidR="001B2BED" w:rsidRPr="001B2BED" w:rsidRDefault="001B2BED" w:rsidP="00E83A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2BED">
        <w:rPr>
          <w:rFonts w:ascii="Times New Roman" w:hAnsi="Times New Roman" w:cs="Times New Roman"/>
          <w:sz w:val="28"/>
          <w:szCs w:val="28"/>
          <w:lang w:eastAsia="ru-RU"/>
        </w:rPr>
        <w:t>Во время практической отработки практической части пожарно-тактических занятий проводится обучение личного состава подразделений способам и приёмам тушения возможных пожаров на различных объектах в разнообразной обстановке.</w:t>
      </w:r>
    </w:p>
    <w:p w:rsidR="001B2BED" w:rsidRPr="001B2BED" w:rsidRDefault="001B2BED" w:rsidP="00E83A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2BED">
        <w:rPr>
          <w:rFonts w:ascii="Times New Roman" w:hAnsi="Times New Roman" w:cs="Times New Roman"/>
          <w:sz w:val="28"/>
          <w:szCs w:val="28"/>
          <w:lang w:eastAsia="ru-RU"/>
        </w:rPr>
        <w:t>Пожарно-тактическое занятие призвано решать следующие задачи: подготовить отделения и караулы к ведению боевых действий на пожарах, авариях и стихийных бедствиях; выработать у личного состава самообладание, выдержку и психологическую устойчивость к работе в экстремальных условиях, навыки тактического мышления; подготовить подразделения и гарнизоны пожарной охраны к ведению умелых и слаженных действий в условиях сложной оперативной обстановки и гражданской обороны днём и ночью во взаимодействии с другими службами и ведомствами; совершенствовать навыки у начсостава в организации обучения и воспитания подчинённых; изучать передовой опыт и внедрять его в организацию и проведение подготовки личного состава частей и гарнизонов пожарной охраны; совершенствовать пожарно-тактические знания и практические навыки начсостава по управлению силами и средствами на пожаре; изучать оперативно-тактические особенности взрывопожароопасных и особо важных объектов в районе выезда части.</w:t>
      </w:r>
    </w:p>
    <w:p w:rsidR="00F052F8" w:rsidRDefault="001B2BED" w:rsidP="00E83A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2B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«Пожарно-тактические занятия организуют и проводят с учётом особенностей современного процесса тушения пожаров и характера боевых задач, которые приходится выполнять при этом. </w:t>
      </w:r>
    </w:p>
    <w:p w:rsidR="00E83A94" w:rsidRDefault="001B2BED" w:rsidP="00E83A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2BED">
        <w:rPr>
          <w:rFonts w:ascii="Times New Roman" w:hAnsi="Times New Roman" w:cs="Times New Roman"/>
          <w:sz w:val="28"/>
          <w:szCs w:val="28"/>
          <w:lang w:eastAsia="ru-RU"/>
        </w:rPr>
        <w:t xml:space="preserve">Прибыв на объект, руководитель дает его общую характеристику, знакомит личный состав с планировкой, противопожарным водоснабжением, назначением зданий и сооружений, </w:t>
      </w:r>
      <w:proofErr w:type="spellStart"/>
      <w:r w:rsidRPr="001B2BED">
        <w:rPr>
          <w:rFonts w:ascii="Times New Roman" w:hAnsi="Times New Roman" w:cs="Times New Roman"/>
          <w:sz w:val="28"/>
          <w:szCs w:val="28"/>
          <w:lang w:eastAsia="ru-RU"/>
        </w:rPr>
        <w:t>пожароопасностью</w:t>
      </w:r>
      <w:proofErr w:type="spellEnd"/>
      <w:r w:rsidRPr="001B2BED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технологического процесса и другими элементами оперативно-тактической характеристики.</w:t>
      </w:r>
    </w:p>
    <w:p w:rsidR="00E83A94" w:rsidRDefault="001B2BED" w:rsidP="00E83A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2BED">
        <w:rPr>
          <w:rFonts w:ascii="Times New Roman" w:hAnsi="Times New Roman" w:cs="Times New Roman"/>
          <w:sz w:val="28"/>
          <w:szCs w:val="28"/>
          <w:lang w:eastAsia="ru-RU"/>
        </w:rPr>
        <w:t xml:space="preserve"> Особое внимание при этом обращается на наличие </w:t>
      </w:r>
      <w:bookmarkStart w:id="0" w:name="_GoBack"/>
      <w:bookmarkEnd w:id="0"/>
      <w:r w:rsidRPr="001B2BED">
        <w:rPr>
          <w:rFonts w:ascii="Times New Roman" w:hAnsi="Times New Roman" w:cs="Times New Roman"/>
          <w:sz w:val="28"/>
          <w:szCs w:val="28"/>
          <w:lang w:eastAsia="ru-RU"/>
        </w:rPr>
        <w:t xml:space="preserve">людей (животных), состояние путей эвакуации и т. п. Это необходимо и для того, чтобы обучаемые в ходе решения задачи могли свободно ориентироваться в обстановке, прогнозировать возможные варианты ее развития, принимать решения и осмысленно выполнять боевые действия по тушению. </w:t>
      </w:r>
    </w:p>
    <w:p w:rsidR="001B2BED" w:rsidRPr="001B2BED" w:rsidRDefault="001B2BED" w:rsidP="00E83A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2BED">
        <w:rPr>
          <w:rFonts w:ascii="Times New Roman" w:hAnsi="Times New Roman" w:cs="Times New Roman"/>
          <w:sz w:val="28"/>
          <w:szCs w:val="28"/>
          <w:lang w:eastAsia="ru-RU"/>
        </w:rPr>
        <w:t xml:space="preserve">То есть, если на объекте в будущем случится пожар, то </w:t>
      </w:r>
      <w:proofErr w:type="spellStart"/>
      <w:r w:rsidRPr="001B2BED">
        <w:rPr>
          <w:rFonts w:ascii="Times New Roman" w:hAnsi="Times New Roman" w:cs="Times New Roman"/>
          <w:sz w:val="28"/>
          <w:szCs w:val="28"/>
          <w:lang w:eastAsia="ru-RU"/>
        </w:rPr>
        <w:t>огнеборцы</w:t>
      </w:r>
      <w:proofErr w:type="spellEnd"/>
      <w:r w:rsidRPr="001B2BED">
        <w:rPr>
          <w:rFonts w:ascii="Times New Roman" w:hAnsi="Times New Roman" w:cs="Times New Roman"/>
          <w:sz w:val="28"/>
          <w:szCs w:val="28"/>
          <w:lang w:eastAsia="ru-RU"/>
        </w:rPr>
        <w:t xml:space="preserve"> уже будут знакомы с его планировкой, особенностями, проблемными моментами. </w:t>
      </w:r>
      <w:r w:rsidR="00E83A9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1B2BED">
        <w:rPr>
          <w:rFonts w:ascii="Times New Roman" w:hAnsi="Times New Roman" w:cs="Times New Roman"/>
          <w:sz w:val="28"/>
          <w:szCs w:val="28"/>
          <w:lang w:eastAsia="ru-RU"/>
        </w:rPr>
        <w:t>Это позволит значительно сократить время реагирования и ускорит организацию проведения неотложных работ по тушению пожара и спасению людей».</w:t>
      </w:r>
    </w:p>
    <w:p w:rsidR="000465F2" w:rsidRDefault="001B2BED" w:rsidP="00E83A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2BED">
        <w:rPr>
          <w:rFonts w:ascii="Times New Roman" w:hAnsi="Times New Roman" w:cs="Times New Roman"/>
          <w:sz w:val="28"/>
          <w:szCs w:val="28"/>
          <w:lang w:eastAsia="ru-RU"/>
        </w:rPr>
        <w:t>Имитация обстановки пожара производится лично руководителем занятия или с помощью специально проинструктированного лица. Имитация должна быть более полной, так как именно это позволяет приблизить темп действий личного состава на занятии к темпу боевых действий на реальных пожарах.</w:t>
      </w:r>
    </w:p>
    <w:p w:rsidR="001B2BED" w:rsidRPr="001B2BED" w:rsidRDefault="001B2BED" w:rsidP="00E83A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2BED">
        <w:rPr>
          <w:rFonts w:ascii="Times New Roman" w:hAnsi="Times New Roman" w:cs="Times New Roman"/>
          <w:sz w:val="28"/>
          <w:szCs w:val="28"/>
          <w:lang w:eastAsia="ru-RU"/>
        </w:rPr>
        <w:t xml:space="preserve"> Отработка действий </w:t>
      </w:r>
      <w:proofErr w:type="spellStart"/>
      <w:r w:rsidRPr="001B2BED">
        <w:rPr>
          <w:rFonts w:ascii="Times New Roman" w:hAnsi="Times New Roman" w:cs="Times New Roman"/>
          <w:sz w:val="28"/>
          <w:szCs w:val="28"/>
          <w:lang w:eastAsia="ru-RU"/>
        </w:rPr>
        <w:t>личн</w:t>
      </w:r>
      <w:proofErr w:type="spellEnd"/>
      <w:r w:rsidR="0001145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1B2BED">
        <w:rPr>
          <w:rFonts w:ascii="Times New Roman" w:hAnsi="Times New Roman" w:cs="Times New Roman"/>
          <w:sz w:val="28"/>
          <w:szCs w:val="28"/>
          <w:lang w:eastAsia="ru-RU"/>
        </w:rPr>
        <w:t>ого состава в ходе решения поставленных задач производится в порядке, определенном пожарно-тактическим замыслом руководителя, в последовательности, как и при ликвидации реального пожара. Приближение учебной обстановки к реальной — основная задача любого тактического занятия.</w:t>
      </w:r>
    </w:p>
    <w:p w:rsidR="001B2BED" w:rsidRDefault="00F052F8" w:rsidP="00E83A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Учения прошли успешно,</w:t>
      </w:r>
      <w:r w:rsidR="001B2BED" w:rsidRPr="001B2BED">
        <w:rPr>
          <w:rFonts w:ascii="Times New Roman" w:hAnsi="Times New Roman" w:cs="Times New Roman"/>
          <w:sz w:val="28"/>
          <w:szCs w:val="28"/>
          <w:lang w:eastAsia="ru-RU"/>
        </w:rPr>
        <w:t xml:space="preserve"> тактический замысел руководителя выполнен полностью.</w:t>
      </w:r>
    </w:p>
    <w:p w:rsidR="00F052F8" w:rsidRDefault="00F052F8" w:rsidP="00E83A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65F2" w:rsidRDefault="000465F2" w:rsidP="00E83A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67EB" w:rsidRPr="001B2BED" w:rsidRDefault="002267EB" w:rsidP="001B2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267EB" w:rsidRPr="001B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50"/>
    <w:rsid w:val="00011459"/>
    <w:rsid w:val="000465F2"/>
    <w:rsid w:val="001B2BED"/>
    <w:rsid w:val="002267EB"/>
    <w:rsid w:val="00521031"/>
    <w:rsid w:val="00781250"/>
    <w:rsid w:val="00C86ADB"/>
    <w:rsid w:val="00C97179"/>
    <w:rsid w:val="00E83A94"/>
    <w:rsid w:val="00F0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B6DAC-1D31-4D4D-B540-00065E13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35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ИПО Барсово ФКУ ЦСЮ</dc:creator>
  <cp:keywords/>
  <dc:description/>
  <cp:lastModifiedBy>ИПО Барсово ФКУ ЦСЮ</cp:lastModifiedBy>
  <cp:revision>3</cp:revision>
  <dcterms:created xsi:type="dcterms:W3CDTF">2023-02-06T06:22:00Z</dcterms:created>
  <dcterms:modified xsi:type="dcterms:W3CDTF">2023-02-06T11:43:00Z</dcterms:modified>
</cp:coreProperties>
</file>